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26" w:rsidRPr="00E85D26" w:rsidRDefault="00E85D26" w:rsidP="00E85D26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</w:pP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YEMEK H</w:t>
      </w:r>
      <w:r w:rsidRPr="00E85D26">
        <w:rPr>
          <w:rFonts w:ascii="Calibri" w:eastAsia="Times New Roman" w:hAnsi="Calibri" w:cs="Calibri"/>
          <w:b/>
          <w:bCs/>
          <w:color w:val="585858"/>
          <w:sz w:val="20"/>
          <w:szCs w:val="20"/>
          <w:lang w:eastAsia="tr-TR"/>
        </w:rPr>
        <w:t>İ</w:t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ZMET</w:t>
      </w:r>
      <w:r w:rsidRPr="00E85D26">
        <w:rPr>
          <w:rFonts w:ascii="Calibri" w:eastAsia="Times New Roman" w:hAnsi="Calibri" w:cs="Calibri"/>
          <w:b/>
          <w:bCs/>
          <w:color w:val="585858"/>
          <w:sz w:val="20"/>
          <w:szCs w:val="20"/>
          <w:lang w:eastAsia="tr-TR"/>
        </w:rPr>
        <w:t>İ</w:t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 xml:space="preserve"> ALINACAKTIR</w:t>
      </w:r>
    </w:p>
    <w:p w:rsidR="00E85D26" w:rsidRPr="00E85D26" w:rsidRDefault="00E85D26" w:rsidP="00E85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KAYSER</w:t>
      </w:r>
      <w:r w:rsidRPr="00E85D26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 B</w:t>
      </w:r>
      <w:r w:rsidRPr="00E85D26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Ü</w:t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Y</w:t>
      </w:r>
      <w:r w:rsidRPr="00E85D26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Ü</w:t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K</w:t>
      </w:r>
      <w:r w:rsidRPr="00E85D26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Ş</w:t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EH</w:t>
      </w:r>
      <w:r w:rsidRPr="00E85D26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R BELED</w:t>
      </w:r>
      <w:r w:rsidRPr="00E85D26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YES</w:t>
      </w:r>
      <w:r w:rsidRPr="00E85D26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 DESTEK H</w:t>
      </w:r>
      <w:r w:rsidRPr="00E85D26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ZMETLER</w:t>
      </w:r>
      <w:r w:rsidRPr="00E85D26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 DA</w:t>
      </w:r>
      <w:r w:rsidRPr="00E85D26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RE BA</w:t>
      </w:r>
      <w:r w:rsidRPr="00E85D26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Ş</w:t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KANLI</w:t>
      </w:r>
      <w:r w:rsidRPr="00E85D26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Ğ</w:t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2023 Y</w:t>
      </w:r>
      <w:r w:rsidRPr="00E85D26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l</w:t>
      </w:r>
      <w:r w:rsidRPr="00E85D26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 xml:space="preserve"> (6 Ayl</w:t>
      </w:r>
      <w:r w:rsidRPr="00E85D26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 xml:space="preserve">k) </w:t>
      </w:r>
      <w:r w:rsidRPr="00E85D26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Ç</w:t>
      </w:r>
      <w:r w:rsidRPr="00E85D26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orba Haz</w:t>
      </w:r>
      <w:r w:rsidRPr="00E85D26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rlama ve Da</w:t>
      </w:r>
      <w:r w:rsidRPr="00E85D26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ğı</w:t>
      </w:r>
      <w:r w:rsidRPr="00E85D26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t</w:t>
      </w:r>
      <w:r w:rsidRPr="00E85D26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m</w:t>
      </w:r>
      <w:r w:rsidRPr="00E85D26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 xml:space="preserve"> </w:t>
      </w:r>
      <w:r w:rsidRPr="00E85D26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İş</w:t>
      </w:r>
      <w:r w:rsidRPr="00E85D26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i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hizmet al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4734 say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Kamu 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Kanununun 19 uncu maddesine g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 a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 ihale usul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ile ihale edilecek olup, teklifler sadece elektronik ortamda EKAP 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al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nacakt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r. 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haleye ili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ayr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nt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bilgiler a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da yer almaktad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r: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88"/>
        <w:gridCol w:w="5555"/>
      </w:tblGrid>
      <w:tr w:rsidR="00E85D26" w:rsidRPr="00E85D26" w:rsidTr="00E85D2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İ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2023/496820</w:t>
            </w:r>
          </w:p>
        </w:tc>
      </w:tr>
    </w:tbl>
    <w:p w:rsidR="00E85D26" w:rsidRPr="00E85D26" w:rsidRDefault="00E85D26" w:rsidP="00E85D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E85D26" w:rsidRPr="00E85D26" w:rsidTr="00E85D26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szCs w:val="20"/>
                <w:lang w:eastAsia="tr-TR"/>
              </w:rPr>
              <w:t>1-</w:t>
            </w:r>
            <w:r w:rsidRPr="00E85D26">
              <w:rPr>
                <w:rFonts w:ascii="Calibri" w:eastAsia="Times New Roman" w:hAnsi="Calibri" w:cs="Calibri"/>
                <w:b/>
                <w:bCs/>
                <w:color w:val="B04935"/>
                <w:sz w:val="20"/>
                <w:szCs w:val="20"/>
                <w:lang w:eastAsia="tr-TR"/>
              </w:rPr>
              <w:t>İ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szCs w:val="20"/>
                <w:lang w:eastAsia="tr-TR"/>
              </w:rPr>
              <w:t>darenin</w:t>
            </w:r>
          </w:p>
        </w:tc>
      </w:tr>
      <w:tr w:rsidR="00E85D26" w:rsidRPr="00E85D26" w:rsidTr="00E85D2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KAYSER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B</w:t>
            </w:r>
            <w:r w:rsidRPr="00E85D26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Y</w:t>
            </w:r>
            <w:r w:rsidRPr="00E85D26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EH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 BELED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YES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DESTEK H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ZMETLER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DA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RE BA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KANLI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Ğ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I</w:t>
            </w:r>
          </w:p>
        </w:tc>
      </w:tr>
      <w:tr w:rsidR="00E85D26" w:rsidRPr="00E85D26" w:rsidTr="00E85D2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Sahabiye Mah. Mustafa Kemal Pa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 Bul. No:15 38010 Kocasinan/KAYSER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</w:p>
        </w:tc>
      </w:tr>
      <w:tr w:rsidR="00E85D26" w:rsidRPr="00E85D26" w:rsidTr="00E85D2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Telefon ve faks numaras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3522071652 - 3522228954</w:t>
            </w:r>
          </w:p>
        </w:tc>
      </w:tr>
      <w:tr w:rsidR="00E85D26" w:rsidRPr="00E85D26" w:rsidTr="00E85D2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hale dok</w:t>
            </w:r>
            <w:r w:rsidRPr="00E85D26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man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 g</w:t>
            </w:r>
            <w:r w:rsidRPr="00E85D26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ö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r</w:t>
            </w:r>
            <w:r w:rsidRPr="00E85D26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lebilece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 ve e-imza kullan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larak indirilebilece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 internet sayfas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:rsidR="00E85D26" w:rsidRPr="00E85D26" w:rsidRDefault="00E85D26" w:rsidP="00E85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2-</w:t>
      </w:r>
      <w:r w:rsidRPr="00E85D26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İ</w:t>
      </w:r>
      <w:r w:rsidRPr="00E85D26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hale konusu hizmet al</w:t>
      </w:r>
      <w:r w:rsidRPr="00E85D26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m</w:t>
      </w:r>
      <w:r w:rsidRPr="00E85D26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E85D26" w:rsidRPr="00E85D26" w:rsidTr="00E85D2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2023 Y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(6 Ayl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k) </w:t>
            </w:r>
            <w:r w:rsidRPr="00E85D26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Ç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orba Haz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rlama ve Da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ğı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t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İş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i</w:t>
            </w:r>
          </w:p>
        </w:tc>
      </w:tr>
      <w:tr w:rsidR="00E85D26" w:rsidRPr="00E85D26" w:rsidTr="00E85D2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Niteli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i, t</w:t>
            </w:r>
            <w:r w:rsidRPr="00E85D26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r</w:t>
            </w:r>
            <w:r w:rsidRPr="00E85D26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ve miktar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6 Ay Süreyle1.160.000 Adet Çorba Haz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rlama ve Da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ğı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t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br/>
              <w:t>Ayr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nt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bilgiye EKAP</w:t>
            </w:r>
            <w:r w:rsidRPr="00E85D26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’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ta yer alan ihale dok</w:t>
            </w:r>
            <w:r w:rsidRPr="00E85D26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man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i</w:t>
            </w:r>
            <w:r w:rsidRPr="00E85D26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ç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inde bulunan idari 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artnameden ula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labilir.</w:t>
            </w:r>
          </w:p>
        </w:tc>
      </w:tr>
      <w:tr w:rsidR="00E85D26" w:rsidRPr="00E85D26" w:rsidTr="00E85D2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Yap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laca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ğı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/teslim edilece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Erciyes Üniversitesi Kampüsü, Abdullah Gül Üniversitesi Kampüsü, Nuh Naci Yazgan Üniversitesi Kampüsü, Kayseri Üniversitesi Kampüsü, Merkez Kütüphanesi, 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ehir K</w:t>
            </w:r>
            <w:r w:rsidRPr="00E85D26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t</w:t>
            </w:r>
            <w:r w:rsidRPr="00E85D26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phanesi, Beyaz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ehir K</w:t>
            </w:r>
            <w:r w:rsidRPr="00E85D26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t</w:t>
            </w:r>
            <w:r w:rsidRPr="00E85D26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phanesi, Sezai Karako</w:t>
            </w:r>
            <w:r w:rsidRPr="00E85D26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ç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K</w:t>
            </w:r>
            <w:r w:rsidRPr="00E85D26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t</w:t>
            </w:r>
            <w:r w:rsidRPr="00E85D26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phanesi ve Talas Mevlana K</w:t>
            </w:r>
            <w:r w:rsidRPr="00E85D26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t</w:t>
            </w:r>
            <w:r w:rsidRPr="00E85D26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phanesi, Hac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lar Halit </w:t>
            </w:r>
            <w:r w:rsidRPr="00E85D26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Ö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zkaya K</w:t>
            </w:r>
            <w:r w:rsidRPr="00E85D26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t</w:t>
            </w:r>
            <w:r w:rsidRPr="00E85D26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phanesi, Erkilet K</w:t>
            </w:r>
            <w:r w:rsidRPr="00E85D26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t</w:t>
            </w:r>
            <w:r w:rsidRPr="00E85D26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phanesi, Ziya G</w:t>
            </w:r>
            <w:r w:rsidRPr="00E85D26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ö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kalp K</w:t>
            </w:r>
            <w:r w:rsidRPr="00E85D26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tüphanesi, Mimarsinan Mesleki ve Teknik Anadolu Lisesi</w:t>
            </w:r>
          </w:p>
        </w:tc>
      </w:tr>
      <w:tr w:rsidR="00E85D26" w:rsidRPr="00E85D26" w:rsidTr="00E85D2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İş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 ba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lama tarihinden itibaren</w:t>
            </w:r>
            <w:r w:rsidRPr="00E85D26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6(Alt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) ayd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</w:t>
            </w:r>
          </w:p>
        </w:tc>
      </w:tr>
      <w:tr w:rsidR="00E85D26" w:rsidRPr="00E85D26" w:rsidTr="00E85D2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d)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İş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 ba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Sözle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menin imzaland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ığı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tarihten itibaren</w:t>
            </w:r>
            <w:r w:rsidRPr="00E85D26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10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gün içinde i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 ba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lanacakt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r.</w:t>
            </w:r>
          </w:p>
        </w:tc>
      </w:tr>
    </w:tbl>
    <w:p w:rsidR="00E85D26" w:rsidRPr="00E85D26" w:rsidRDefault="00E85D26" w:rsidP="00E85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3-</w:t>
      </w:r>
      <w:r w:rsidRPr="00E85D26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İ</w:t>
      </w:r>
      <w:r w:rsidRPr="00E85D26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E85D26" w:rsidRPr="00E85D26" w:rsidTr="00E85D2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12.06.2023 - 10:00</w:t>
            </w:r>
          </w:p>
        </w:tc>
      </w:tr>
      <w:tr w:rsidR="00E85D26" w:rsidRPr="00E85D26" w:rsidTr="00E85D2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hale komisyonunun toplant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yeri (e-tekliflerin a</w:t>
            </w:r>
            <w:r w:rsidRPr="00E85D26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ç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laca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ğı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Kayseri Büyük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ehir Belediyesi Destek Hizmetleri Daire Ba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kanl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ığı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Kat:2 Oda No:222</w:t>
            </w:r>
          </w:p>
        </w:tc>
      </w:tr>
    </w:tbl>
    <w:p w:rsidR="00E85D26" w:rsidRPr="00E85D26" w:rsidRDefault="00E85D26" w:rsidP="00E85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4. </w:t>
      </w:r>
      <w:r w:rsidRPr="00E85D26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İ</w:t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haleye kat</w:t>
      </w:r>
      <w:r w:rsidRPr="00E85D26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labilme </w:t>
      </w:r>
      <w:r w:rsidRPr="00E85D26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ş</w:t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artlar</w:t>
      </w:r>
      <w:r w:rsidRPr="00E85D26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 ve istenilen belgeler ile yeterlik de</w:t>
      </w:r>
      <w:r w:rsidRPr="00E85D26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ğ</w:t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erlendirmesinde uygulanacak kriterler: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steklilerin ihaleye kat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labilmeleri i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a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da say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lan belgeler ve yeterlik kriterleri ile fiyat d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ışı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unsurlara ili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bilgileri e-teklifleri kapsam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 beyan etmeleri gerekmektedir.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4.1.2.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Teklif vermeye yetkili oldu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unu g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steren bilgiler;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4.1.2.1.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Tüzel ki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ilerde; isteklilerin y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netimindeki g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revliler ile ilgisine g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re, ortaklar ve ortakl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 oranlar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 (halka arz edilen hisseler hari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)/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yelerine/kurucular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 ili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bilgiler idarece EKAP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’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tan al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4.1.3.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ekli ve i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eri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i 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dari 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artnamede belirlenen teklif mektubu.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4.1.4.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ekli ve i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eri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i 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dari 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artnamede belirlenen ge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ici teminat bilgileri.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4.1.5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konusu al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 tamam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veya bir k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sm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alt y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klenicilere yapt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lamaz.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lastRenderedPageBreak/>
        <w:t>4.1.6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Tüzel ki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 taraf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ndan i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deneyimini g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stermek 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zere sunulan belgenin, t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zel ki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ili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yar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ndan fazla hissesine sahip orta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 ait olmas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halinde, T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rkiye Odalar ve Borsalar Birli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 veya yeminli mali m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avir ya da serbest muhasebeci mali m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avir veya noter taraf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ndan ilk ilan tarihinden sonra d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zenlenen ve d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zenlendi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 tarihten geriye do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ru son bir y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ld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r kesintisiz olarak bu 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art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 korundu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unu g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steren belgeye ili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bilgiler,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85D26" w:rsidRPr="00E85D26" w:rsidTr="00E85D26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4.2. Ekonomik ve mali yeterli</w:t>
            </w:r>
            <w:r w:rsidRPr="00E85D26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ğ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e ili</w:t>
            </w:r>
            <w:r w:rsidRPr="00E85D26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kin belgeler ve bu belgelerin ta</w:t>
            </w:r>
            <w:r w:rsidRPr="00E85D26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mas</w:t>
            </w:r>
            <w:r w:rsidRPr="00E85D26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gereken kriterler:</w:t>
            </w:r>
          </w:p>
        </w:tc>
      </w:tr>
      <w:tr w:rsidR="00E85D26" w:rsidRPr="00E85D26" w:rsidTr="00E85D26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dare taraf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ndan ekonomik ve mali yeterli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 ili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kin kriter belirtilmemi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tir.</w:t>
            </w:r>
          </w:p>
        </w:tc>
      </w:tr>
    </w:tbl>
    <w:p w:rsidR="00E85D26" w:rsidRPr="00E85D26" w:rsidRDefault="00E85D26" w:rsidP="00E85D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85D26" w:rsidRPr="00E85D26" w:rsidTr="00E85D26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4.3. Mesleki ve teknik yeterli</w:t>
            </w:r>
            <w:r w:rsidRPr="00E85D26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ğ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e ili</w:t>
            </w:r>
            <w:r w:rsidRPr="00E85D26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kin belgeler ve bu belgelerin ta</w:t>
            </w:r>
            <w:r w:rsidRPr="00E85D26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mas</w:t>
            </w:r>
            <w:r w:rsidRPr="00E85D26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gereken kriterler:</w:t>
            </w:r>
          </w:p>
        </w:tc>
      </w:tr>
      <w:tr w:rsidR="00E85D26" w:rsidRPr="00E85D26" w:rsidTr="00E85D26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4.3.1. </w:t>
            </w:r>
            <w:r w:rsidRPr="00E85D26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İş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deneyimini g</w:t>
            </w:r>
            <w:r w:rsidRPr="00E85D26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ö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steren belgelere ili</w:t>
            </w:r>
            <w:r w:rsidRPr="00E85D26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kin bilgiler:</w:t>
            </w:r>
          </w:p>
        </w:tc>
      </w:tr>
      <w:tr w:rsidR="00E85D26" w:rsidRPr="00E85D26" w:rsidTr="00E85D26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Son be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y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 i</w:t>
            </w:r>
            <w:r w:rsidRPr="00E85D26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ç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inde bedel i</w:t>
            </w:r>
            <w:r w:rsidRPr="00E85D26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ç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eren bir s</w:t>
            </w:r>
            <w:r w:rsidRPr="00E85D26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ö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zle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me kapsam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nda kabul i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lemleri tamamlanan ve teklif edilen bedelin</w:t>
            </w:r>
            <w:r w:rsidRPr="00E85D26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% 25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oran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ndan az olmamak </w:t>
            </w:r>
            <w:r w:rsidRPr="00E85D26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zere, ihale konusu i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veya benzer i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lere ili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kin i</w:t>
            </w:r>
            <w:r w:rsidRPr="00E85D26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deneyimini g</w:t>
            </w:r>
            <w:r w:rsidRPr="00E85D26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ö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steren belgeler veya teknolojik </w:t>
            </w:r>
            <w:r w:rsidRPr="00E85D26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r</w:t>
            </w:r>
            <w:r w:rsidRPr="00E85D26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E85D26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 deneyim belgesi.</w:t>
            </w:r>
          </w:p>
        </w:tc>
      </w:tr>
    </w:tbl>
    <w:p w:rsidR="00E85D26" w:rsidRPr="00E85D26" w:rsidRDefault="00E85D26" w:rsidP="00E85D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85D26" w:rsidRPr="00E85D26" w:rsidTr="00E85D26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4.4. Bu ihalede benzer i</w:t>
            </w:r>
            <w:r w:rsidRPr="00E85D26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olarak kabul edilecek i</w:t>
            </w:r>
            <w:r w:rsidRPr="00E85D26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ler:</w:t>
            </w:r>
          </w:p>
        </w:tc>
      </w:tr>
      <w:tr w:rsidR="00E85D26" w:rsidRPr="00E85D26" w:rsidTr="00E85D26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85D26" w:rsidRPr="00E85D26" w:rsidRDefault="00E85D26" w:rsidP="00E85D26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4.4.1.</w:t>
            </w:r>
          </w:p>
          <w:p w:rsidR="00E85D26" w:rsidRPr="00E85D26" w:rsidRDefault="00E85D26" w:rsidP="00E85D26">
            <w:pPr>
              <w:spacing w:after="0" w:line="24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</w:pP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Her türlü yemek yap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 ve da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ğı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t</w:t>
            </w:r>
            <w:r w:rsidRPr="00E85D26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E85D26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 hizmetleri</w:t>
            </w:r>
          </w:p>
        </w:tc>
      </w:tr>
    </w:tbl>
    <w:p w:rsidR="00E85D26" w:rsidRPr="00E85D26" w:rsidRDefault="00E85D26" w:rsidP="00E85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5.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Ekonomik aç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dan en avantajl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teklif sadece fiyat esas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 g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 belirlenecektir.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6.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haleye sadece yerli istekliler kat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labilecektir.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7.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dok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man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EKAP 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bedelsiz olarak g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lebilir. Ancak, ihaleye teklif verecek olanlar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n, e-imza kullanarak EKAP 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ihale dok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man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indirmeleri zorunludur.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8.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Teklifler, EKAP üzerinden elektronik ortamda haz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rland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ktan sonra, e-imza ile imzalanarak, teklife ili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kin e-anahtar ile birlikte ihale tarih ve saatine kadar EKAP 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g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nderilecektir.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9.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stekliler tekliflerini, her bir i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kaleminin miktar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ile bu i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kalemleri i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teklif edilen birim fiyatlar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n 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arp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sonucu bulunan toplam bedel 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zerinden teklif birim fiyat 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eklinde verilecektir. 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hale sonucunda, 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zerine ihale yap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lan istekli ile birim fiyat s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zle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me imzalanacakt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10.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Bu ihalede, i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tamam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için teklif verilecektir.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11.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stekliler teklif ettikleri bedelin %3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’ü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nden az olmamak 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zere kendi belirleyecekleri tutarda ge</w:t>
      </w:r>
      <w:r w:rsidRPr="00E85D26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ici teminat vereceklerdir.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12.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Bu ihalede elektronik eksiltme yap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lmayacakt</w:t>
      </w:r>
      <w:r w:rsidRPr="00E85D26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13.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Verilen tekliflerin geçerlilik süresi, ihale tarihinden itibaren </w:t>
      </w:r>
      <w:r w:rsidRPr="00E85D26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60 (Altm</w:t>
      </w:r>
      <w:r w:rsidRPr="00E85D26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ış</w:t>
      </w:r>
      <w:r w:rsidRPr="00E85D26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)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takvim günüdür.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14.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Konsorsiyum olarak ihaleye teklif verilemez.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15. Di</w:t>
      </w:r>
      <w:r w:rsidRPr="00E85D26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ğ</w:t>
      </w:r>
      <w:r w:rsidRPr="00E85D26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er hususlar:</w:t>
      </w:r>
    </w:p>
    <w:p w:rsidR="00E85D26" w:rsidRPr="00E85D26" w:rsidRDefault="00E85D26" w:rsidP="00E85D26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</w:pP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İhalede Uygulanacak Sınır Değer Katsayısı (R) : </w:t>
      </w:r>
      <w:r w:rsidRPr="00E85D26">
        <w:rPr>
          <w:rFonts w:ascii="Helvetica" w:eastAsia="Times New Roman" w:hAnsi="Helvetica" w:cs="Times New Roman"/>
          <w:b/>
          <w:bCs/>
          <w:color w:val="118ABE"/>
          <w:sz w:val="20"/>
          <w:szCs w:val="20"/>
          <w:lang w:eastAsia="tr-TR"/>
        </w:rPr>
        <w:t>Malzemeli Yemek/0,79</w:t>
      </w:r>
      <w:r w:rsidRPr="00E85D26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  <w:t>Aşırı düşük teklif değerlendirme yöntemi : Teklifi sınır değerin altında kalan isteklilerden Kanunun 38 inci maddesine göre açıklama istenecektir.</w:t>
      </w:r>
    </w:p>
    <w:p w:rsidR="00AE21BE" w:rsidRDefault="00E85D26">
      <w:bookmarkStart w:id="0" w:name="_GoBack"/>
      <w:bookmarkEnd w:id="0"/>
    </w:p>
    <w:sectPr w:rsidR="00AE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D26" w:rsidRDefault="00E85D26" w:rsidP="00D139FF">
      <w:pPr>
        <w:spacing w:after="0" w:line="240" w:lineRule="auto"/>
      </w:pPr>
      <w:r>
        <w:separator/>
      </w:r>
    </w:p>
  </w:endnote>
  <w:endnote w:type="continuationSeparator" w:id="0">
    <w:p w:rsidR="00E85D26" w:rsidRDefault="00E85D26" w:rsidP="00D1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D26" w:rsidRDefault="00E85D26" w:rsidP="00D139FF">
      <w:pPr>
        <w:spacing w:after="0" w:line="240" w:lineRule="auto"/>
      </w:pPr>
      <w:r>
        <w:separator/>
      </w:r>
    </w:p>
  </w:footnote>
  <w:footnote w:type="continuationSeparator" w:id="0">
    <w:p w:rsidR="00E85D26" w:rsidRDefault="00E85D26" w:rsidP="00D13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6"/>
    <w:rsid w:val="00D139FF"/>
    <w:rsid w:val="00E85D26"/>
    <w:rsid w:val="00F6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B4E56AC-509C-416D-B7AA-10B237B4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E85D26"/>
  </w:style>
  <w:style w:type="character" w:customStyle="1" w:styleId="ilanbaslik">
    <w:name w:val="ilanbaslik"/>
    <w:basedOn w:val="VarsaylanParagrafYazTipi"/>
    <w:rsid w:val="00E85D26"/>
  </w:style>
  <w:style w:type="paragraph" w:styleId="NormalWeb">
    <w:name w:val="Normal (Web)"/>
    <w:basedOn w:val="Normal"/>
    <w:uiPriority w:val="99"/>
    <w:semiHidden/>
    <w:unhideWhenUsed/>
    <w:rsid w:val="00E8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1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Kayseri Belediyesi Başkanlığı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Muhittin Cem Karamercan</dc:creator>
  <cp:keywords/>
  <dc:description/>
  <cp:lastModifiedBy>Muhittin Cem Karamercan</cp:lastModifiedBy>
  <cp:revision>1</cp:revision>
  <dcterms:created xsi:type="dcterms:W3CDTF">2023-05-17T07:08:00Z</dcterms:created>
  <dcterms:modified xsi:type="dcterms:W3CDTF">2023-05-17T07:09:00Z</dcterms:modified>
</cp:coreProperties>
</file>